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5" w:rsidRPr="00965595" w:rsidRDefault="00965595" w:rsidP="00965595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965595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965595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965595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caps w:val="0"/>
          <w:sz w:val="24"/>
          <w:szCs w:val="24"/>
        </w:rPr>
        <w:t>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965595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965595" w:rsidRPr="00965595" w:rsidRDefault="00965595" w:rsidP="00965595">
      <w:pPr>
        <w:pStyle w:val="a3"/>
        <w:suppressAutoHyphens/>
        <w:jc w:val="both"/>
        <w:rPr>
          <w:rFonts w:ascii="Palatino Linotype" w:hAnsi="Palatino Linotype"/>
          <w:sz w:val="24"/>
          <w:szCs w:val="24"/>
        </w:rPr>
      </w:pPr>
      <w:r w:rsidRPr="00965595">
        <w:rPr>
          <w:rFonts w:ascii="Palatino Linotype" w:hAnsi="Palatino Linotype"/>
          <w:sz w:val="24"/>
          <w:szCs w:val="24"/>
        </w:rPr>
        <w:t>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965595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 «ДАР БОРАИ И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ОЗАТНОМАДИ</w:t>
      </w:r>
      <w:r>
        <w:rPr>
          <w:rFonts w:ascii="Palatino Linotype" w:hAnsi="Palatino Linotype"/>
          <w:sz w:val="24"/>
          <w:szCs w:val="24"/>
        </w:rPr>
        <w:t>ҲӢ</w:t>
      </w:r>
      <w:r w:rsidRPr="00965595">
        <w:rPr>
          <w:rFonts w:ascii="Palatino Linotype" w:hAnsi="Palatino Linotype"/>
          <w:sz w:val="24"/>
          <w:szCs w:val="24"/>
        </w:rPr>
        <w:t xml:space="preserve"> БА БАЪЗЕ НАМУД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ОИ ФАЪОЛИЯТ»</w:t>
      </w:r>
    </w:p>
    <w:p w:rsidR="00AC300A" w:rsidRPr="00965595" w:rsidRDefault="00AC300A">
      <w:pPr>
        <w:rPr>
          <w:rFonts w:ascii="Palatino Linotype" w:hAnsi="Palatino Linotype"/>
          <w:sz w:val="24"/>
          <w:szCs w:val="24"/>
        </w:rPr>
      </w:pPr>
    </w:p>
    <w:p w:rsidR="00965595" w:rsidRPr="00965595" w:rsidRDefault="00965595" w:rsidP="00965595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арори </w:t>
      </w:r>
    </w:p>
    <w:p w:rsidR="00965595" w:rsidRPr="00965595" w:rsidRDefault="00965595" w:rsidP="00965595">
      <w:pPr>
        <w:pStyle w:val="20"/>
        <w:rPr>
          <w:rFonts w:ascii="Palatino Linotype" w:hAnsi="Palatino Linotype"/>
          <w:sz w:val="24"/>
          <w:szCs w:val="24"/>
        </w:rPr>
      </w:pPr>
      <w:r w:rsidRPr="00965595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</w:t>
      </w:r>
    </w:p>
    <w:p w:rsidR="00965595" w:rsidRPr="00965595" w:rsidRDefault="00965595" w:rsidP="00965595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965595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и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озатномади</w:t>
      </w:r>
      <w:r>
        <w:rPr>
          <w:rFonts w:ascii="Palatino Linotype" w:hAnsi="Palatino Linotype"/>
          <w:b/>
          <w:bCs/>
          <w:sz w:val="24"/>
          <w:szCs w:val="24"/>
        </w:rPr>
        <w:t>ҳӣ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намуд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фаъолият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>»</w:t>
      </w:r>
    </w:p>
    <w:p w:rsidR="00965595" w:rsidRPr="00965595" w:rsidRDefault="00965595" w:rsidP="00965595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p w:rsidR="00965595" w:rsidRPr="00965595" w:rsidRDefault="00965595" w:rsidP="00965595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965595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Олии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>:</w:t>
      </w:r>
    </w:p>
    <w:p w:rsidR="00965595" w:rsidRPr="00965595" w:rsidRDefault="00965595" w:rsidP="00965595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965595">
        <w:rPr>
          <w:rFonts w:ascii="Palatino Linotype" w:hAnsi="Palatino Linotype"/>
          <w:sz w:val="24"/>
          <w:szCs w:val="24"/>
        </w:rPr>
        <w:t>Оид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965595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озатномади</w:t>
      </w:r>
      <w:r>
        <w:rPr>
          <w:rFonts w:ascii="Palatino Linotype" w:hAnsi="Palatino Linotype"/>
          <w:sz w:val="24"/>
          <w:szCs w:val="24"/>
        </w:rPr>
        <w:t>ҳӣ</w:t>
      </w:r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намуд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65595">
        <w:rPr>
          <w:rFonts w:ascii="Palatino Linotype" w:hAnsi="Palatino Linotype"/>
          <w:sz w:val="24"/>
          <w:szCs w:val="24"/>
        </w:rPr>
        <w:t>.</w:t>
      </w:r>
    </w:p>
    <w:p w:rsidR="00965595" w:rsidRPr="00965595" w:rsidRDefault="00965595" w:rsidP="00965595">
      <w:pPr>
        <w:pStyle w:val="a4"/>
        <w:rPr>
          <w:rFonts w:ascii="Palatino Linotype" w:hAnsi="Palatino Linotype"/>
          <w:sz w:val="24"/>
          <w:szCs w:val="24"/>
        </w:rPr>
      </w:pP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965595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65595">
        <w:rPr>
          <w:rFonts w:ascii="Palatino Linotype" w:hAnsi="Palatino Linotype"/>
          <w:b/>
          <w:bCs/>
          <w:sz w:val="24"/>
          <w:szCs w:val="24"/>
        </w:rPr>
        <w:t>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>. Душанбе, 7 январи соли 2015 № 1727</w:t>
      </w:r>
    </w:p>
    <w:p w:rsidR="00965595" w:rsidRPr="00965595" w:rsidRDefault="00965595" w:rsidP="00965595">
      <w:pPr>
        <w:pStyle w:val="20"/>
        <w:rPr>
          <w:rFonts w:ascii="Palatino Linotype" w:hAnsi="Palatino Linotype"/>
          <w:sz w:val="24"/>
          <w:szCs w:val="24"/>
        </w:rPr>
      </w:pPr>
    </w:p>
    <w:p w:rsidR="00965595" w:rsidRDefault="00965595" w:rsidP="00965595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>арори</w:t>
      </w:r>
    </w:p>
    <w:p w:rsidR="00965595" w:rsidRPr="00965595" w:rsidRDefault="00965595" w:rsidP="00965595">
      <w:pPr>
        <w:pStyle w:val="20"/>
        <w:rPr>
          <w:rFonts w:ascii="Palatino Linotype" w:hAnsi="Palatino Linotype"/>
          <w:sz w:val="24"/>
          <w:szCs w:val="24"/>
        </w:rPr>
      </w:pPr>
      <w:r w:rsidRPr="00965595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</w:t>
      </w:r>
    </w:p>
    <w:p w:rsidR="00965595" w:rsidRDefault="00965595" w:rsidP="00965595">
      <w:pPr>
        <w:pStyle w:val="a4"/>
        <w:ind w:left="170" w:firstLine="0"/>
        <w:rPr>
          <w:rFonts w:ascii="Palatino Linotype" w:hAnsi="Palatino Linotype"/>
          <w:b/>
          <w:bCs/>
          <w:sz w:val="24"/>
          <w:szCs w:val="24"/>
        </w:rPr>
      </w:pPr>
    </w:p>
    <w:p w:rsidR="00965595" w:rsidRPr="00965595" w:rsidRDefault="00965595" w:rsidP="00965595">
      <w:pPr>
        <w:pStyle w:val="a4"/>
        <w:ind w:left="170" w:firstLine="0"/>
        <w:rPr>
          <w:rFonts w:ascii="Palatino Linotype" w:hAnsi="Palatino Linotype"/>
          <w:b/>
          <w:bCs/>
          <w:sz w:val="24"/>
          <w:szCs w:val="24"/>
        </w:rPr>
      </w:pPr>
      <w:r w:rsidRPr="00965595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и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озатномади</w:t>
      </w:r>
      <w:r>
        <w:rPr>
          <w:rFonts w:ascii="Palatino Linotype" w:hAnsi="Palatino Linotype"/>
          <w:b/>
          <w:bCs/>
          <w:sz w:val="24"/>
          <w:szCs w:val="24"/>
        </w:rPr>
        <w:t>ҳӣ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намуд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фаъолият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>»</w:t>
      </w:r>
    </w:p>
    <w:p w:rsidR="00965595" w:rsidRPr="00965595" w:rsidRDefault="00965595" w:rsidP="00965595">
      <w:pPr>
        <w:pStyle w:val="a4"/>
        <w:ind w:left="170" w:firstLine="0"/>
        <w:rPr>
          <w:rFonts w:ascii="Palatino Linotype" w:hAnsi="Palatino Linotype"/>
          <w:b/>
          <w:bCs/>
          <w:sz w:val="24"/>
          <w:szCs w:val="24"/>
        </w:rPr>
      </w:pPr>
    </w:p>
    <w:p w:rsidR="00965595" w:rsidRPr="00965595" w:rsidRDefault="00965595" w:rsidP="00965595">
      <w:pPr>
        <w:pStyle w:val="a4"/>
        <w:suppressAutoHyphens/>
        <w:rPr>
          <w:rFonts w:ascii="Palatino Linotype" w:hAnsi="Palatino Linotype"/>
          <w:b/>
          <w:bCs/>
          <w:sz w:val="24"/>
          <w:szCs w:val="24"/>
        </w:rPr>
      </w:pPr>
      <w:r w:rsidRPr="00965595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Олии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 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965595">
        <w:rPr>
          <w:rFonts w:ascii="Palatino Linotype" w:hAnsi="Palatino Linotype"/>
          <w:sz w:val="24"/>
          <w:szCs w:val="24"/>
        </w:rPr>
        <w:t>Оид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965595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озатномади</w:t>
      </w:r>
      <w:r>
        <w:rPr>
          <w:rFonts w:ascii="Palatino Linotype" w:hAnsi="Palatino Linotype"/>
          <w:sz w:val="24"/>
          <w:szCs w:val="24"/>
        </w:rPr>
        <w:t>ҳӣ</w:t>
      </w:r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намуд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фаъолият</w:t>
      </w:r>
      <w:proofErr w:type="spellEnd"/>
      <w:proofErr w:type="gramStart"/>
      <w:r w:rsidRPr="00965595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965595">
        <w:rPr>
          <w:rFonts w:ascii="Palatino Linotype" w:hAnsi="Palatino Linotype"/>
          <w:sz w:val="24"/>
          <w:szCs w:val="24"/>
        </w:rPr>
        <w:t>ро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баррас</w:t>
      </w:r>
      <w:r>
        <w:rPr>
          <w:rFonts w:ascii="Palatino Linotype" w:hAnsi="Palatino Linotype"/>
          <w:sz w:val="24"/>
          <w:szCs w:val="24"/>
        </w:rPr>
        <w:t>ӣ</w:t>
      </w:r>
      <w:r w:rsidRPr="009655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арор 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>:</w:t>
      </w:r>
    </w:p>
    <w:p w:rsidR="00965595" w:rsidRPr="00965595" w:rsidRDefault="00965595" w:rsidP="00965595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965595">
        <w:rPr>
          <w:rFonts w:ascii="Palatino Linotype" w:hAnsi="Palatino Linotype"/>
          <w:sz w:val="24"/>
          <w:szCs w:val="24"/>
        </w:rPr>
        <w:t>Оид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965595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965595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озатномади</w:t>
      </w:r>
      <w:r>
        <w:rPr>
          <w:rFonts w:ascii="Palatino Linotype" w:hAnsi="Palatino Linotype"/>
          <w:sz w:val="24"/>
          <w:szCs w:val="24"/>
        </w:rPr>
        <w:t>ҳӣ</w:t>
      </w:r>
      <w:r w:rsidRPr="0096559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 намуд</w:t>
      </w:r>
      <w:r>
        <w:rPr>
          <w:rFonts w:ascii="Palatino Linotype" w:hAnsi="Palatino Linotype"/>
          <w:sz w:val="24"/>
          <w:szCs w:val="24"/>
        </w:rPr>
        <w:t>ҳ</w:t>
      </w:r>
      <w:r w:rsidRPr="00965595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965595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ҷ</w:t>
      </w:r>
      <w:r w:rsidRPr="00965595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965595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6559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965595">
        <w:rPr>
          <w:rFonts w:ascii="Palatino Linotype" w:hAnsi="Palatino Linotype"/>
          <w:sz w:val="24"/>
          <w:szCs w:val="24"/>
        </w:rPr>
        <w:t>.</w:t>
      </w:r>
    </w:p>
    <w:p w:rsidR="00965595" w:rsidRPr="00965595" w:rsidRDefault="00965595" w:rsidP="00965595">
      <w:pPr>
        <w:pStyle w:val="a4"/>
        <w:rPr>
          <w:rFonts w:ascii="Palatino Linotype" w:hAnsi="Palatino Linotype"/>
          <w:sz w:val="24"/>
          <w:szCs w:val="24"/>
        </w:rPr>
      </w:pPr>
    </w:p>
    <w:p w:rsidR="00965595" w:rsidRPr="00965595" w:rsidRDefault="00965595" w:rsidP="00965595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965595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65595">
        <w:rPr>
          <w:rFonts w:ascii="Palatino Linotype" w:hAnsi="Palatino Linotype"/>
          <w:b/>
          <w:bCs/>
          <w:sz w:val="24"/>
          <w:szCs w:val="24"/>
        </w:rPr>
        <w:t xml:space="preserve">М. </w:t>
      </w:r>
      <w:r w:rsidRPr="00965595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965595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965595">
        <w:rPr>
          <w:rFonts w:ascii="Palatino Linotype" w:hAnsi="Palatino Linotype"/>
          <w:b/>
          <w:bCs/>
          <w:sz w:val="24"/>
          <w:szCs w:val="24"/>
        </w:rPr>
        <w:t xml:space="preserve"> соли 2015 № 796</w:t>
      </w:r>
    </w:p>
    <w:p w:rsidR="00965595" w:rsidRDefault="00965595" w:rsidP="00965595">
      <w:pPr>
        <w:pStyle w:val="a4"/>
        <w:jc w:val="center"/>
        <w:rPr>
          <w:rFonts w:ascii="Palatino Linotype" w:hAnsi="Palatino Linotype"/>
          <w:sz w:val="24"/>
          <w:szCs w:val="24"/>
        </w:rPr>
      </w:pPr>
    </w:p>
    <w:p w:rsidR="00965595" w:rsidRDefault="00965595" w:rsidP="00965595">
      <w:pPr>
        <w:pStyle w:val="a4"/>
        <w:jc w:val="center"/>
        <w:rPr>
          <w:rFonts w:ascii="Palatino Linotype" w:hAnsi="Palatino Linotype"/>
          <w:sz w:val="24"/>
          <w:szCs w:val="24"/>
        </w:rPr>
      </w:pPr>
    </w:p>
    <w:p w:rsidR="00965595" w:rsidRPr="00965595" w:rsidRDefault="00965595" w:rsidP="00965595">
      <w:pPr>
        <w:pStyle w:val="a4"/>
        <w:jc w:val="center"/>
        <w:rPr>
          <w:rFonts w:ascii="Palatino Linotype" w:hAnsi="Palatino Linotype"/>
          <w:sz w:val="24"/>
          <w:szCs w:val="24"/>
        </w:rPr>
      </w:pPr>
    </w:p>
    <w:p w:rsidR="00965595" w:rsidRPr="00965595" w:rsidRDefault="00965595" w:rsidP="00965595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lastRenderedPageBreak/>
        <w:t>Моддаи</w:t>
      </w:r>
      <w:proofErr w:type="spell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1.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Сархати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пан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ову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сеюми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17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икистон аз 17 майи соли 2004 «Дар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>озатномади</w:t>
      </w:r>
      <w:r>
        <w:rPr>
          <w:rFonts w:ascii="Palatino Linotype" w:hAnsi="Palatino Linotype"/>
          <w:spacing w:val="-2"/>
          <w:sz w:val="24"/>
          <w:szCs w:val="24"/>
        </w:rPr>
        <w:t>ҳӣ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баъзе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намуд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фаъолият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>» (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Ахбори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Ма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икистон, с. 2004, №5, мод. 348; с. 2005, №3, мод. 120; с. 2006, №7, мод. 343; с. 2007, №6, мод. 433; </w:t>
      </w:r>
      <w:proofErr w:type="gramStart"/>
      <w:r w:rsidRPr="00965595">
        <w:rPr>
          <w:rFonts w:ascii="Palatino Linotype" w:hAnsi="Palatino Linotype"/>
          <w:spacing w:val="-2"/>
          <w:sz w:val="24"/>
          <w:szCs w:val="24"/>
        </w:rPr>
        <w:t xml:space="preserve">с. 2008, №1,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.2, мод. 14; №6, мод. 457; №10, мод. 816; с. 2009, №3, мод. 78; №5, мод. 326; №9-10, мод. 544; с. 2010, №12,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.1, мод. 821; с. 2012, №12,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.1, мод. 1005; с. 2013, №3, мод. 193; №11, мод. 787; с. 2014, №7,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>.2, мод. 406; мод. 407;</w:t>
      </w:r>
      <w:proofErr w:type="gram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>икистон аз 27 ноябри соли 2014 №1157)  хори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>.</w:t>
      </w:r>
    </w:p>
    <w:p w:rsidR="00965595" w:rsidRPr="00965595" w:rsidRDefault="00965595" w:rsidP="00965595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Моддаи</w:t>
      </w:r>
      <w:proofErr w:type="spell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2.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мазкур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пас аз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интишори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расм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мавриди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амал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965595">
        <w:rPr>
          <w:rFonts w:ascii="Palatino Linotype" w:hAnsi="Palatino Linotype"/>
          <w:spacing w:val="-2"/>
          <w:sz w:val="24"/>
          <w:szCs w:val="24"/>
        </w:rPr>
        <w:t xml:space="preserve">арор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дода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96559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965595">
        <w:rPr>
          <w:rFonts w:ascii="Palatino Linotype" w:hAnsi="Palatino Linotype"/>
          <w:spacing w:val="-2"/>
          <w:sz w:val="24"/>
          <w:szCs w:val="24"/>
        </w:rPr>
        <w:t>.</w:t>
      </w:r>
    </w:p>
    <w:p w:rsidR="00965595" w:rsidRPr="00965595" w:rsidRDefault="00965595" w:rsidP="00965595">
      <w:pPr>
        <w:pStyle w:val="a4"/>
        <w:rPr>
          <w:rFonts w:ascii="Palatino Linotype" w:hAnsi="Palatino Linotype"/>
          <w:spacing w:val="-2"/>
          <w:sz w:val="24"/>
          <w:szCs w:val="24"/>
        </w:rPr>
      </w:pPr>
    </w:p>
    <w:p w:rsidR="00965595" w:rsidRPr="00965595" w:rsidRDefault="00965595" w:rsidP="00965595">
      <w:pPr>
        <w:pStyle w:val="a4"/>
        <w:ind w:firstLine="0"/>
        <w:rPr>
          <w:rFonts w:ascii="Palatino Linotype" w:hAnsi="Palatino Linotype"/>
          <w:b/>
          <w:bCs/>
          <w:caps/>
          <w:spacing w:val="-2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Президенти</w:t>
      </w:r>
      <w:proofErr w:type="spell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икистон Эмомал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965595">
        <w:rPr>
          <w:rFonts w:ascii="Palatino Linotype" w:hAnsi="Palatino Linotype"/>
          <w:b/>
          <w:bCs/>
          <w:caps/>
          <w:spacing w:val="-2"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pacing w:val="-2"/>
          <w:sz w:val="24"/>
          <w:szCs w:val="24"/>
        </w:rPr>
        <w:t>ҳ</w:t>
      </w:r>
      <w:r w:rsidRPr="00965595">
        <w:rPr>
          <w:rFonts w:ascii="Palatino Linotype" w:hAnsi="Palatino Linotype"/>
          <w:b/>
          <w:bCs/>
          <w:caps/>
          <w:spacing w:val="-2"/>
          <w:sz w:val="24"/>
          <w:szCs w:val="24"/>
        </w:rPr>
        <w:t>мон</w:t>
      </w:r>
    </w:p>
    <w:p w:rsidR="00965595" w:rsidRPr="00965595" w:rsidRDefault="00965595" w:rsidP="00965595">
      <w:pPr>
        <w:pStyle w:val="a4"/>
        <w:ind w:firstLine="0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ш</w:t>
      </w:r>
      <w:proofErr w:type="spell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. Душанбе, 18 </w:t>
      </w:r>
      <w:proofErr w:type="spellStart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>марти</w:t>
      </w:r>
      <w:proofErr w:type="spellEnd"/>
      <w:r w:rsidRPr="0096559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соли 2015 № 1191</w:t>
      </w:r>
    </w:p>
    <w:p w:rsidR="00965595" w:rsidRPr="00965595" w:rsidRDefault="00965595" w:rsidP="00965595">
      <w:pPr>
        <w:pStyle w:val="a4"/>
        <w:jc w:val="center"/>
        <w:rPr>
          <w:rFonts w:ascii="Palatino Linotype" w:hAnsi="Palatino Linotype"/>
          <w:sz w:val="24"/>
          <w:szCs w:val="24"/>
        </w:rPr>
      </w:pPr>
    </w:p>
    <w:sectPr w:rsidR="00965595" w:rsidRPr="00965595" w:rsidSect="005B41F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5595"/>
    <w:rsid w:val="008F2E9A"/>
    <w:rsid w:val="00965595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65595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96559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96559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9655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2015-03-30T06:39:00Z</dcterms:created>
  <dcterms:modified xsi:type="dcterms:W3CDTF">2015-03-30T06:41:00Z</dcterms:modified>
</cp:coreProperties>
</file>